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1E" w:rsidRDefault="00101C02" w:rsidP="00664A1E">
      <w:pPr>
        <w:pStyle w:val="Tekstpodstawowy"/>
        <w:ind w:left="0" w:right="4" w:firstLine="0"/>
        <w:jc w:val="right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Z</w:t>
      </w:r>
      <w:bookmarkStart w:id="0" w:name="_GoBack"/>
      <w:bookmarkEnd w:id="0"/>
      <w:r w:rsidR="00664A1E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ałącznik nr 2</w:t>
      </w:r>
    </w:p>
    <w:p w:rsidR="00664A1E" w:rsidRDefault="00664A1E" w:rsidP="00664A1E">
      <w:pPr>
        <w:pStyle w:val="Tekstpodstawowy"/>
        <w:ind w:left="0" w:right="4" w:firstLine="0"/>
        <w:jc w:val="right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do zapytania ofertowego nr 14/WCES/2016</w:t>
      </w:r>
    </w:p>
    <w:p w:rsidR="00664A1E" w:rsidRDefault="00664A1E" w:rsidP="00664A1E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</w:p>
    <w:p w:rsidR="00664A1E" w:rsidRDefault="00664A1E" w:rsidP="00664A1E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z w:val="20"/>
          <w:szCs w:val="20"/>
          <w:lang w:val="pl-PL"/>
        </w:rPr>
      </w:pPr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Załącznik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 xml:space="preserve">nr 9 do </w:t>
      </w:r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umowy: Wzór oświadczenia personelu Projektu/osoby uprawnionej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>do</w:t>
      </w:r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 dostępu</w:t>
      </w:r>
      <w:r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 xml:space="preserve">w </w:t>
      </w:r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ramach</w:t>
      </w:r>
      <w:r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>SL2014</w:t>
      </w:r>
    </w:p>
    <w:p w:rsidR="00664A1E" w:rsidRDefault="00664A1E" w:rsidP="00664A1E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z w:val="20"/>
          <w:szCs w:val="20"/>
          <w:lang w:val="pl-PL"/>
        </w:rPr>
      </w:pPr>
    </w:p>
    <w:p w:rsidR="00664A1E" w:rsidRPr="00037002" w:rsidRDefault="00664A1E" w:rsidP="00664A1E">
      <w:pPr>
        <w:pStyle w:val="Tekstpodstawowy"/>
        <w:ind w:left="0" w:right="4" w:firstLine="0"/>
        <w:jc w:val="center"/>
        <w:rPr>
          <w:rFonts w:asciiTheme="minorHAnsi" w:hAnsiTheme="minorHAnsi"/>
          <w:b/>
          <w:color w:val="231F20"/>
          <w:position w:val="10"/>
          <w:lang w:val="pl-PL"/>
        </w:rPr>
      </w:pPr>
      <w:r w:rsidRPr="00037002">
        <w:rPr>
          <w:rFonts w:asciiTheme="minorHAnsi" w:hAnsiTheme="minorHAnsi"/>
          <w:b/>
          <w:color w:val="231F20"/>
          <w:lang w:val="pl-PL"/>
        </w:rPr>
        <w:t>OŚWIADCZENIE PERSONELU PROJEKTU/OSOBY UPRAWNIONEJ DO DOSTĘPU W</w:t>
      </w:r>
      <w:r w:rsidRPr="00037002">
        <w:rPr>
          <w:rFonts w:asciiTheme="minorHAnsi" w:hAnsiTheme="minorHAnsi"/>
          <w:b/>
          <w:color w:val="231F20"/>
          <w:spacing w:val="-32"/>
          <w:lang w:val="pl-PL"/>
        </w:rPr>
        <w:t xml:space="preserve"> </w:t>
      </w:r>
      <w:r w:rsidRPr="00037002">
        <w:rPr>
          <w:rFonts w:asciiTheme="minorHAnsi" w:hAnsiTheme="minorHAnsi"/>
          <w:b/>
          <w:color w:val="231F20"/>
          <w:lang w:val="pl-PL"/>
        </w:rPr>
        <w:t>RAMACH SL2014</w:t>
      </w:r>
    </w:p>
    <w:p w:rsidR="00664A1E" w:rsidRDefault="00664A1E" w:rsidP="00664A1E">
      <w:pPr>
        <w:pStyle w:val="Tekstpodstawowy"/>
        <w:ind w:left="0" w:right="4" w:firstLine="0"/>
        <w:jc w:val="center"/>
        <w:rPr>
          <w:rFonts w:asciiTheme="minorHAnsi" w:hAnsiTheme="minorHAnsi" w:cs="Calibri"/>
          <w:sz w:val="20"/>
          <w:szCs w:val="20"/>
          <w:lang w:val="pl-PL"/>
        </w:rPr>
      </w:pPr>
    </w:p>
    <w:p w:rsidR="00664A1E" w:rsidRDefault="00664A1E" w:rsidP="00664A1E">
      <w:pPr>
        <w:pStyle w:val="Tekstpodstawowy"/>
        <w:ind w:left="0" w:right="4" w:firstLine="0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color w:val="231F20"/>
          <w:sz w:val="20"/>
          <w:szCs w:val="20"/>
          <w:lang w:val="pl-PL"/>
        </w:rPr>
        <w:t>W</w:t>
      </w:r>
      <w:r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>związku</w:t>
      </w:r>
      <w:r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>z</w:t>
      </w:r>
      <w:r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>przystąpieniem</w:t>
      </w:r>
      <w:r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>do</w:t>
      </w:r>
      <w:r>
        <w:rPr>
          <w:rFonts w:asciiTheme="minorHAnsi" w:hAnsiTheme="minorHAnsi"/>
          <w:color w:val="231F20"/>
          <w:spacing w:val="32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>Projektu</w:t>
      </w:r>
      <w:r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>pn.</w:t>
      </w:r>
      <w:r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>Wielkopolskie Centrum Ekonomii Solidarnej</w:t>
      </w:r>
      <w:r>
        <w:rPr>
          <w:rFonts w:asciiTheme="minorHAnsi" w:hAnsiTheme="minorHAnsi"/>
          <w:color w:val="231F20"/>
          <w:spacing w:val="32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>oświadczam,</w:t>
      </w:r>
      <w:r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>że przyjmuję do wiadomości,</w:t>
      </w:r>
      <w:r>
        <w:rPr>
          <w:rFonts w:asciiTheme="minorHAnsi" w:hAnsiTheme="minorHAnsi"/>
          <w:color w:val="231F20"/>
          <w:spacing w:val="-13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>iż:</w:t>
      </w:r>
    </w:p>
    <w:p w:rsidR="00664A1E" w:rsidRDefault="00664A1E" w:rsidP="00664A1E">
      <w:pPr>
        <w:pStyle w:val="Akapitzlist"/>
        <w:widowControl w:val="0"/>
        <w:numPr>
          <w:ilvl w:val="0"/>
          <w:numId w:val="43"/>
        </w:numPr>
        <w:tabs>
          <w:tab w:val="left" w:pos="1018"/>
        </w:tabs>
        <w:spacing w:after="0" w:line="240" w:lineRule="auto"/>
        <w:ind w:right="4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color w:val="231F20"/>
          <w:sz w:val="20"/>
          <w:szCs w:val="20"/>
        </w:rPr>
        <w:t>Administratorem moich danych osobowych jest w odniesieniu do zbioru Wielkopolski</w:t>
      </w:r>
      <w:r>
        <w:rPr>
          <w:rFonts w:eastAsia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Regionalny Program Operacyjny na lata 2014-2020 – Marszałek Województwa Wielkopolskiego</w:t>
      </w:r>
      <w:r>
        <w:rPr>
          <w:rFonts w:eastAsia="Calibri" w:cs="Calibri"/>
          <w:color w:val="231F20"/>
          <w:spacing w:val="24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mający siedzibę</w:t>
      </w:r>
      <w:r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przy</w:t>
      </w:r>
      <w:r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ul.</w:t>
      </w:r>
      <w:r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Aleje</w:t>
      </w:r>
      <w:r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Niepodległości</w:t>
      </w:r>
      <w:r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34,</w:t>
      </w:r>
      <w:r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61-714</w:t>
      </w:r>
      <w:r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Poznań.</w:t>
      </w:r>
      <w:r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Natomiast</w:t>
      </w:r>
      <w:r>
        <w:rPr>
          <w:rFonts w:eastAsia="Calibri" w:cs="Calibri"/>
          <w:color w:val="231F20"/>
          <w:spacing w:val="36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w</w:t>
      </w:r>
      <w:r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odniesieniu</w:t>
      </w:r>
      <w:r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do</w:t>
      </w:r>
      <w:r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zbioru Centralny system teleinformatyczny wspierający realizację programów operacyjnych -</w:t>
      </w:r>
      <w:r>
        <w:rPr>
          <w:rFonts w:eastAsia="Calibri" w:cs="Calibri"/>
          <w:color w:val="231F20"/>
          <w:spacing w:val="18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Minister Infrastruktury</w:t>
      </w:r>
      <w:r>
        <w:rPr>
          <w:rFonts w:eastAsia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i</w:t>
      </w:r>
      <w:r>
        <w:rPr>
          <w:rFonts w:eastAsia="Calibri" w:cs="Calibri"/>
          <w:color w:val="231F20"/>
          <w:spacing w:val="-6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Rozwoju,</w:t>
      </w:r>
      <w:r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mający</w:t>
      </w:r>
      <w:r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siedzibę</w:t>
      </w:r>
      <w:r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przy</w:t>
      </w:r>
      <w:r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ul.</w:t>
      </w:r>
      <w:r>
        <w:rPr>
          <w:rFonts w:eastAsia="Calibri" w:cs="Calibri"/>
          <w:color w:val="231F20"/>
          <w:spacing w:val="-7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Wspólnej</w:t>
      </w:r>
      <w:r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2/4,</w:t>
      </w:r>
      <w:r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00-926</w:t>
      </w:r>
      <w:r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Warszawa.</w:t>
      </w:r>
    </w:p>
    <w:p w:rsidR="00664A1E" w:rsidRDefault="00664A1E" w:rsidP="00664A1E">
      <w:pPr>
        <w:pStyle w:val="Akapitzlist"/>
        <w:widowControl w:val="0"/>
        <w:numPr>
          <w:ilvl w:val="0"/>
          <w:numId w:val="43"/>
        </w:numPr>
        <w:tabs>
          <w:tab w:val="left" w:pos="1018"/>
        </w:tabs>
        <w:spacing w:after="0" w:line="240" w:lineRule="auto"/>
        <w:ind w:right="4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color w:val="231F20"/>
          <w:sz w:val="20"/>
          <w:szCs w:val="20"/>
        </w:rPr>
        <w:t>Podstawę prawną przetwarzania moich danych osobowych stanowi art. 23 ust. 1 pkt 2 lub art.</w:t>
      </w:r>
      <w:r>
        <w:rPr>
          <w:rFonts w:eastAsia="Calibri" w:cs="Calibri"/>
          <w:color w:val="231F20"/>
          <w:spacing w:val="3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27 ust. 2 pkt 2 ustawy z dnia 29 sierpnia 1997 r. o ochronie danych osobowych ( Dz. U. z 2014 r.</w:t>
      </w:r>
      <w:r>
        <w:rPr>
          <w:rFonts w:eastAsia="Calibri" w:cs="Calibri"/>
          <w:color w:val="231F20"/>
          <w:spacing w:val="9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poz. 1182,</w:t>
      </w:r>
      <w:r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z</w:t>
      </w:r>
      <w:r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proofErr w:type="spellStart"/>
      <w:r>
        <w:rPr>
          <w:rFonts w:eastAsia="Calibri" w:cs="Calibri"/>
          <w:color w:val="231F20"/>
          <w:sz w:val="20"/>
          <w:szCs w:val="20"/>
        </w:rPr>
        <w:t>późn</w:t>
      </w:r>
      <w:proofErr w:type="spellEnd"/>
      <w:r>
        <w:rPr>
          <w:rFonts w:eastAsia="Calibri" w:cs="Calibri"/>
          <w:color w:val="231F20"/>
          <w:sz w:val="20"/>
          <w:szCs w:val="20"/>
        </w:rPr>
        <w:t>.</w:t>
      </w:r>
      <w:r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zm.)</w:t>
      </w:r>
      <w:r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–</w:t>
      </w:r>
      <w:r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dane</w:t>
      </w:r>
      <w:r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osobowe</w:t>
      </w:r>
      <w:r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są</w:t>
      </w:r>
      <w:r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niezbędne</w:t>
      </w:r>
      <w:r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dla</w:t>
      </w:r>
      <w:r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realizacji</w:t>
      </w:r>
      <w:r>
        <w:rPr>
          <w:rFonts w:eastAsia="Calibri" w:cs="Calibri"/>
          <w:color w:val="231F20"/>
          <w:spacing w:val="34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Wielkopolskiego</w:t>
      </w:r>
      <w:r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Regionalnego Programu Operacyjnego na lata 2014-2020 na</w:t>
      </w:r>
      <w:r>
        <w:rPr>
          <w:rFonts w:eastAsia="Calibri" w:cs="Calibri"/>
          <w:color w:val="231F20"/>
          <w:spacing w:val="-23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podstawie:</w:t>
      </w:r>
    </w:p>
    <w:p w:rsidR="00664A1E" w:rsidRDefault="00664A1E" w:rsidP="00664A1E">
      <w:pPr>
        <w:pStyle w:val="Akapitzlist"/>
        <w:widowControl w:val="0"/>
        <w:numPr>
          <w:ilvl w:val="0"/>
          <w:numId w:val="44"/>
        </w:numPr>
        <w:tabs>
          <w:tab w:val="left" w:pos="1378"/>
        </w:tabs>
        <w:spacing w:after="0" w:line="240" w:lineRule="auto"/>
        <w:ind w:right="4"/>
        <w:jc w:val="both"/>
        <w:rPr>
          <w:rFonts w:eastAsia="Calibri" w:cs="Calibri"/>
          <w:sz w:val="20"/>
          <w:szCs w:val="20"/>
        </w:rPr>
      </w:pPr>
      <w:r>
        <w:rPr>
          <w:color w:val="231F20"/>
          <w:sz w:val="20"/>
          <w:szCs w:val="20"/>
        </w:rPr>
        <w:t>w odniesieniu do zbioru Centralny system teleinformatyczny wspierający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realizację programów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operacyjnych:</w:t>
      </w:r>
    </w:p>
    <w:p w:rsidR="00664A1E" w:rsidRDefault="00664A1E" w:rsidP="00664A1E">
      <w:pPr>
        <w:pStyle w:val="Akapitzlist"/>
        <w:widowControl w:val="0"/>
        <w:numPr>
          <w:ilvl w:val="0"/>
          <w:numId w:val="45"/>
        </w:numPr>
        <w:tabs>
          <w:tab w:val="left" w:pos="1737"/>
        </w:tabs>
        <w:spacing w:after="0" w:line="240" w:lineRule="auto"/>
        <w:ind w:right="4"/>
        <w:jc w:val="both"/>
        <w:rPr>
          <w:rFonts w:eastAsia="Calibri" w:cs="Calibri"/>
          <w:sz w:val="20"/>
          <w:szCs w:val="20"/>
        </w:rPr>
      </w:pPr>
      <w:r>
        <w:rPr>
          <w:color w:val="231F20"/>
          <w:sz w:val="20"/>
          <w:szCs w:val="20"/>
        </w:rPr>
        <w:t>rozporządzenia Parlamentu Europejskiego i Rady (UE) nr 1303/2013 z dnia 17 grudnia 2013 r. ustanawiającego wspólne przepisy dotyczące Europejskiego</w:t>
      </w:r>
      <w:r>
        <w:rPr>
          <w:color w:val="231F20"/>
          <w:spacing w:val="3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Funduszu Rozwoju Regionalnego, Europejskiego Funduszu Społecznego, Funduszu</w:t>
      </w:r>
      <w:r>
        <w:rPr>
          <w:color w:val="231F20"/>
          <w:spacing w:val="3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Spójności, Europejskiego Funduszu Rolnego na rzecz Rozwoju Obszarów Wiejskich</w:t>
      </w:r>
      <w:r>
        <w:rPr>
          <w:color w:val="231F20"/>
          <w:spacing w:val="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oraz Europejskiego</w:t>
      </w:r>
      <w:r>
        <w:rPr>
          <w:color w:val="231F20"/>
          <w:spacing w:val="2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Funduszu</w:t>
      </w:r>
      <w:r>
        <w:rPr>
          <w:color w:val="231F20"/>
          <w:spacing w:val="2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Morskiego</w:t>
      </w:r>
      <w:r>
        <w:rPr>
          <w:color w:val="231F20"/>
          <w:spacing w:val="2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2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Rybackiego</w:t>
      </w:r>
      <w:r>
        <w:rPr>
          <w:color w:val="231F20"/>
          <w:spacing w:val="2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oraz</w:t>
      </w:r>
      <w:r>
        <w:rPr>
          <w:color w:val="231F20"/>
          <w:spacing w:val="2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ustanawiającego</w:t>
      </w:r>
      <w:r>
        <w:rPr>
          <w:color w:val="231F20"/>
          <w:spacing w:val="2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przepisy</w:t>
      </w:r>
      <w:r>
        <w:rPr>
          <w:color w:val="231F20"/>
          <w:spacing w:val="2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ogólne dotyczące Europejskiego Funduszu Rozwoju Regionalnego, Europejskiego</w:t>
      </w:r>
      <w:r>
        <w:rPr>
          <w:color w:val="231F20"/>
          <w:spacing w:val="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Funduszu Społecznego, Funduszu Spójności i Europejskiego Funduszu Morskiego i Rybackiego</w:t>
      </w:r>
      <w:r>
        <w:rPr>
          <w:color w:val="231F20"/>
          <w:spacing w:val="2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oraz uchylającego rozporządzenie Rady (WE) nr</w:t>
      </w:r>
      <w:r>
        <w:rPr>
          <w:color w:val="231F20"/>
          <w:spacing w:val="-2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1083/2006,</w:t>
      </w:r>
    </w:p>
    <w:p w:rsidR="00664A1E" w:rsidRDefault="00664A1E" w:rsidP="00664A1E">
      <w:pPr>
        <w:pStyle w:val="Akapitzlist"/>
        <w:widowControl w:val="0"/>
        <w:numPr>
          <w:ilvl w:val="0"/>
          <w:numId w:val="45"/>
        </w:numPr>
        <w:tabs>
          <w:tab w:val="left" w:pos="1737"/>
          <w:tab w:val="left" w:pos="4539"/>
          <w:tab w:val="left" w:pos="5999"/>
          <w:tab w:val="left" w:pos="6250"/>
          <w:tab w:val="left" w:pos="6890"/>
          <w:tab w:val="left" w:pos="7865"/>
          <w:tab w:val="left" w:pos="9332"/>
        </w:tabs>
        <w:spacing w:after="0" w:line="240" w:lineRule="auto"/>
        <w:ind w:right="4"/>
        <w:jc w:val="both"/>
        <w:rPr>
          <w:rFonts w:eastAsia="Calibri" w:cs="Calibri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>rozporządzenia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 xml:space="preserve">Parlamentu Europejskiego </w:t>
      </w:r>
      <w:r>
        <w:rPr>
          <w:color w:val="231F20"/>
          <w:sz w:val="20"/>
          <w:szCs w:val="20"/>
        </w:rPr>
        <w:t xml:space="preserve">i </w:t>
      </w:r>
      <w:r>
        <w:rPr>
          <w:color w:val="231F20"/>
          <w:spacing w:val="-1"/>
          <w:sz w:val="20"/>
          <w:szCs w:val="20"/>
        </w:rPr>
        <w:t>Rady (UE)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nr 1304/2013</w:t>
      </w:r>
      <w:r>
        <w:rPr>
          <w:color w:val="231F20"/>
          <w:spacing w:val="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z </w:t>
      </w:r>
      <w:r>
        <w:rPr>
          <w:color w:val="231F20"/>
          <w:spacing w:val="-1"/>
          <w:sz w:val="20"/>
          <w:szCs w:val="20"/>
        </w:rPr>
        <w:t xml:space="preserve">dnia </w:t>
      </w:r>
      <w:r>
        <w:rPr>
          <w:color w:val="231F20"/>
          <w:sz w:val="20"/>
          <w:szCs w:val="20"/>
        </w:rPr>
        <w:t>17 grudnia 2013 r. w sprawie Europejskiego Funduszu Społecznego i</w:t>
      </w:r>
      <w:r>
        <w:rPr>
          <w:color w:val="231F20"/>
          <w:spacing w:val="2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uchylającego rozporządzenie Rady (WE) nr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1081/2006,</w:t>
      </w:r>
    </w:p>
    <w:p w:rsidR="00664A1E" w:rsidRDefault="00664A1E" w:rsidP="00664A1E">
      <w:pPr>
        <w:pStyle w:val="Akapitzlist"/>
        <w:widowControl w:val="0"/>
        <w:numPr>
          <w:ilvl w:val="0"/>
          <w:numId w:val="45"/>
        </w:numPr>
        <w:tabs>
          <w:tab w:val="left" w:pos="1737"/>
        </w:tabs>
        <w:spacing w:after="0" w:line="240" w:lineRule="auto"/>
        <w:ind w:right="4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color w:val="231F20"/>
          <w:sz w:val="20"/>
          <w:szCs w:val="20"/>
        </w:rPr>
        <w:t>ustawy z dnia 11 lipca 2014 r. o zasadach realizacji programów w zakresie</w:t>
      </w:r>
      <w:r>
        <w:rPr>
          <w:rFonts w:eastAsia="Calibri" w:cs="Calibri"/>
          <w:color w:val="231F20"/>
          <w:spacing w:val="45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polityki spójności finansowanych w perspektywie finansowej</w:t>
      </w:r>
      <w:r>
        <w:rPr>
          <w:rFonts w:eastAsia="Calibri" w:cs="Calibri"/>
          <w:color w:val="231F20"/>
          <w:spacing w:val="-28"/>
          <w:sz w:val="20"/>
          <w:szCs w:val="20"/>
        </w:rPr>
        <w:t xml:space="preserve"> </w:t>
      </w:r>
      <w:r>
        <w:rPr>
          <w:rFonts w:eastAsia="Calibri" w:cs="Calibri"/>
          <w:color w:val="231F20"/>
          <w:sz w:val="20"/>
          <w:szCs w:val="20"/>
        </w:rPr>
        <w:t>2014–2020,</w:t>
      </w:r>
    </w:p>
    <w:p w:rsidR="00664A1E" w:rsidRDefault="00664A1E" w:rsidP="00664A1E">
      <w:pPr>
        <w:pStyle w:val="Akapitzlist"/>
        <w:widowControl w:val="0"/>
        <w:numPr>
          <w:ilvl w:val="0"/>
          <w:numId w:val="45"/>
        </w:numPr>
        <w:tabs>
          <w:tab w:val="left" w:pos="1737"/>
        </w:tabs>
        <w:spacing w:after="0" w:line="240" w:lineRule="auto"/>
        <w:ind w:right="4"/>
        <w:jc w:val="both"/>
        <w:rPr>
          <w:rFonts w:eastAsia="Calibri" w:cs="Calibri"/>
          <w:sz w:val="20"/>
          <w:szCs w:val="20"/>
        </w:rPr>
      </w:pPr>
      <w:r>
        <w:rPr>
          <w:color w:val="231F20"/>
          <w:sz w:val="20"/>
          <w:szCs w:val="20"/>
        </w:rPr>
        <w:t>rozporządzenia</w:t>
      </w:r>
      <w:r>
        <w:rPr>
          <w:color w:val="231F20"/>
          <w:spacing w:val="3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wykonawczego</w:t>
      </w:r>
      <w:r>
        <w:rPr>
          <w:color w:val="231F20"/>
          <w:spacing w:val="3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Komisji</w:t>
      </w:r>
      <w:r>
        <w:rPr>
          <w:color w:val="231F20"/>
          <w:spacing w:val="3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(UE)</w:t>
      </w:r>
      <w:r>
        <w:rPr>
          <w:color w:val="231F20"/>
          <w:spacing w:val="3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nr</w:t>
      </w:r>
      <w:r>
        <w:rPr>
          <w:color w:val="231F20"/>
          <w:spacing w:val="3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1011/2014</w:t>
      </w:r>
      <w:r>
        <w:rPr>
          <w:color w:val="231F20"/>
          <w:spacing w:val="3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z</w:t>
      </w:r>
      <w:r>
        <w:rPr>
          <w:color w:val="231F20"/>
          <w:spacing w:val="3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dnia</w:t>
      </w:r>
      <w:r>
        <w:rPr>
          <w:color w:val="231F20"/>
          <w:spacing w:val="3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22</w:t>
      </w:r>
      <w:r>
        <w:rPr>
          <w:color w:val="231F20"/>
          <w:spacing w:val="3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września</w:t>
      </w:r>
      <w:r>
        <w:rPr>
          <w:color w:val="231F20"/>
          <w:spacing w:val="3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2014</w:t>
      </w:r>
      <w:r>
        <w:rPr>
          <w:color w:val="231F20"/>
          <w:spacing w:val="3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r. ustanawiającego szczegółowe przepisy wykonawcze do rozporządzenia</w:t>
      </w:r>
      <w:r>
        <w:rPr>
          <w:color w:val="231F20"/>
          <w:spacing w:val="3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Parlamentu Europejskiego i Rady (UE) nr 1303/2013 w odniesieniu do wzorów służących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do przekazywania Komisji określonych informacji oraz szczegółowe przepisy</w:t>
      </w:r>
      <w:r>
        <w:rPr>
          <w:color w:val="231F20"/>
          <w:spacing w:val="3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dotyczące wymiany informacji między Beneficjentami a instytucjami</w:t>
      </w:r>
      <w:r>
        <w:rPr>
          <w:color w:val="231F20"/>
          <w:spacing w:val="2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zarządzającymi, certyfikującymi,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audytowymi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pośredniczącymi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(Dz.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Urz.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286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z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30.09.2014,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str.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1).</w:t>
      </w:r>
    </w:p>
    <w:p w:rsidR="00664A1E" w:rsidRDefault="00664A1E" w:rsidP="00664A1E">
      <w:pPr>
        <w:pStyle w:val="Akapitzlist"/>
        <w:widowControl w:val="0"/>
        <w:numPr>
          <w:ilvl w:val="0"/>
          <w:numId w:val="43"/>
        </w:numPr>
        <w:tabs>
          <w:tab w:val="left" w:pos="1018"/>
          <w:tab w:val="left" w:pos="1748"/>
          <w:tab w:val="left" w:pos="2457"/>
          <w:tab w:val="left" w:pos="3535"/>
          <w:tab w:val="left" w:pos="4247"/>
          <w:tab w:val="left" w:pos="5728"/>
          <w:tab w:val="left" w:pos="6865"/>
          <w:tab w:val="left" w:pos="7286"/>
          <w:tab w:val="left" w:pos="7916"/>
          <w:tab w:val="left" w:pos="8961"/>
        </w:tabs>
        <w:spacing w:after="0" w:line="240" w:lineRule="auto"/>
        <w:ind w:right="4"/>
        <w:jc w:val="both"/>
        <w:rPr>
          <w:rFonts w:cs="Calibri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Moje dane osobowe będą przetwarzane </w:t>
      </w:r>
      <w:r>
        <w:rPr>
          <w:color w:val="231F20"/>
          <w:sz w:val="20"/>
          <w:szCs w:val="20"/>
        </w:rPr>
        <w:t xml:space="preserve">wyłącznie w celu </w:t>
      </w:r>
      <w:r>
        <w:rPr>
          <w:color w:val="231F20"/>
          <w:spacing w:val="-1"/>
          <w:sz w:val="20"/>
          <w:szCs w:val="20"/>
        </w:rPr>
        <w:t xml:space="preserve">realizacji Projektu </w:t>
      </w:r>
      <w:r>
        <w:rPr>
          <w:color w:val="231F20"/>
          <w:spacing w:val="-2"/>
          <w:sz w:val="20"/>
          <w:szCs w:val="20"/>
        </w:rPr>
        <w:t xml:space="preserve">Wielkopolskie Centrum Ekonomii Solidarnej, </w:t>
      </w:r>
      <w:r>
        <w:rPr>
          <w:color w:val="231F20"/>
          <w:sz w:val="20"/>
          <w:szCs w:val="20"/>
        </w:rPr>
        <w:t xml:space="preserve">w </w:t>
      </w:r>
      <w:r>
        <w:rPr>
          <w:color w:val="231F20"/>
          <w:spacing w:val="-1"/>
          <w:sz w:val="20"/>
          <w:szCs w:val="20"/>
        </w:rPr>
        <w:t xml:space="preserve">szczególności potwierdzenia kwalifikowalności </w:t>
      </w:r>
      <w:r>
        <w:rPr>
          <w:color w:val="231F20"/>
          <w:sz w:val="20"/>
          <w:szCs w:val="20"/>
        </w:rPr>
        <w:t>wydatków, ewaluacji, kontroli, audytu w ramach Wielkopolskiego Regionalnego</w:t>
      </w:r>
      <w:r>
        <w:rPr>
          <w:color w:val="231F20"/>
          <w:spacing w:val="3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Programu Operacyjnego na lata 2014-2020 (WRPO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2014+).</w:t>
      </w:r>
    </w:p>
    <w:p w:rsidR="00664A1E" w:rsidRDefault="00664A1E" w:rsidP="00664A1E">
      <w:pPr>
        <w:pStyle w:val="Akapitzlist"/>
        <w:widowControl w:val="0"/>
        <w:numPr>
          <w:ilvl w:val="0"/>
          <w:numId w:val="43"/>
        </w:numPr>
        <w:tabs>
          <w:tab w:val="left" w:pos="478"/>
        </w:tabs>
        <w:spacing w:after="0" w:line="240" w:lineRule="auto"/>
        <w:ind w:right="4"/>
        <w:jc w:val="both"/>
        <w:rPr>
          <w:rFonts w:eastAsia="Calibri" w:cs="Calibri"/>
          <w:sz w:val="20"/>
          <w:szCs w:val="20"/>
        </w:rPr>
      </w:pPr>
      <w:r>
        <w:rPr>
          <w:color w:val="231F20"/>
          <w:sz w:val="20"/>
          <w:szCs w:val="20"/>
        </w:rPr>
        <w:t>Moje dane osobowe zostały powierzone do przetwarzania Instytucji Zarządzającej - Zarząd Województwa Wielkopolskiego z siedzibą przy Al. Niepodległości 34, 61-714 Poznań</w:t>
      </w:r>
      <w:r>
        <w:rPr>
          <w:rFonts w:cs="Calibri"/>
          <w:color w:val="231F20"/>
          <w:sz w:val="20"/>
          <w:szCs w:val="20"/>
        </w:rPr>
        <w:t>, B</w:t>
      </w:r>
      <w:r>
        <w:rPr>
          <w:color w:val="231F20"/>
          <w:sz w:val="20"/>
          <w:szCs w:val="20"/>
        </w:rPr>
        <w:t xml:space="preserve">eneficjentowi realizującemu </w:t>
      </w:r>
      <w:r>
        <w:rPr>
          <w:rFonts w:cs="Calibri"/>
          <w:color w:val="231F20"/>
          <w:sz w:val="20"/>
          <w:szCs w:val="20"/>
        </w:rPr>
        <w:t>Projekt –</w:t>
      </w:r>
      <w:r>
        <w:rPr>
          <w:rFonts w:cs="Calibri"/>
          <w:color w:val="231F20"/>
          <w:spacing w:val="1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Fundacji Pomocy Wzajemnej BARKA z siedzibą przy ul. Św. Wincentego 6/9, 61-003 Poznań.</w:t>
      </w:r>
    </w:p>
    <w:p w:rsidR="00664A1E" w:rsidRDefault="00664A1E" w:rsidP="00664A1E">
      <w:pPr>
        <w:pStyle w:val="Tekstpodstawowy"/>
        <w:ind w:left="360" w:right="4" w:firstLine="0"/>
        <w:jc w:val="both"/>
        <w:rPr>
          <w:rFonts w:asciiTheme="minorHAnsi" w:hAnsiTheme="minorHAnsi" w:cs="Calibri"/>
          <w:color w:val="231F20"/>
          <w:sz w:val="20"/>
          <w:szCs w:val="20"/>
          <w:lang w:val="pl-PL"/>
        </w:rPr>
      </w:pPr>
      <w:r>
        <w:rPr>
          <w:rFonts w:asciiTheme="minorHAnsi" w:hAnsiTheme="minorHAnsi"/>
          <w:color w:val="231F20"/>
          <w:sz w:val="20"/>
          <w:szCs w:val="20"/>
          <w:lang w:val="pl-PL"/>
        </w:rPr>
        <w:t>Moje dane osobowe</w:t>
      </w:r>
      <w:r>
        <w:rPr>
          <w:rFonts w:asciiTheme="minorHAnsi" w:hAnsiTheme="minorHAnsi"/>
          <w:color w:val="231F20"/>
          <w:spacing w:val="42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 xml:space="preserve">mogą zostać </w:t>
      </w:r>
      <w:r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przekazane podmiotom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>realizującym badani</w:t>
      </w:r>
      <w:r>
        <w:rPr>
          <w:rFonts w:asciiTheme="minorHAnsi" w:hAnsiTheme="minorHAnsi" w:cs="Calibri"/>
          <w:color w:val="231F20"/>
          <w:sz w:val="20"/>
          <w:szCs w:val="20"/>
          <w:lang w:val="pl-PL"/>
        </w:rPr>
        <w:t>a ewaluacyjne na zlecenie</w:t>
      </w:r>
      <w:r>
        <w:rPr>
          <w:rFonts w:asciiTheme="minorHAnsi" w:hAnsiTheme="minorHAnsi" w:cs="Calibri"/>
          <w:color w:val="231F20"/>
          <w:spacing w:val="47"/>
          <w:sz w:val="20"/>
          <w:szCs w:val="20"/>
          <w:lang w:val="pl-PL"/>
        </w:rPr>
        <w:t xml:space="preserve"> </w:t>
      </w:r>
      <w:r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Instytucji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 xml:space="preserve">Zarządzającej </w:t>
      </w:r>
      <w:r>
        <w:rPr>
          <w:rFonts w:asciiTheme="minorHAnsi" w:hAnsiTheme="minorHAnsi" w:cs="Calibri"/>
          <w:color w:val="231F20"/>
          <w:sz w:val="20"/>
          <w:szCs w:val="20"/>
          <w:lang w:val="pl-PL"/>
        </w:rPr>
        <w:t>lub Beneficjenta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>. Moje dane osobowe mogą zostać również</w:t>
      </w:r>
      <w:r>
        <w:rPr>
          <w:rFonts w:asciiTheme="minorHAnsi" w:hAnsiTheme="minorHAnsi"/>
          <w:color w:val="231F20"/>
          <w:spacing w:val="20"/>
          <w:sz w:val="20"/>
          <w:szCs w:val="20"/>
          <w:lang w:val="pl-PL"/>
        </w:rPr>
        <w:t xml:space="preserve"> </w:t>
      </w:r>
      <w:r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powierzone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 xml:space="preserve">specjalistycznym firmom, realizującym </w:t>
      </w:r>
      <w:r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na zlecenie Instytucji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 xml:space="preserve">Zarządzającej </w:t>
      </w:r>
      <w:r>
        <w:rPr>
          <w:rFonts w:asciiTheme="minorHAnsi" w:hAnsiTheme="minorHAnsi" w:cs="Calibri"/>
          <w:color w:val="231F20"/>
          <w:sz w:val="20"/>
          <w:szCs w:val="20"/>
          <w:lang w:val="pl-PL"/>
        </w:rPr>
        <w:t>oraz</w:t>
      </w:r>
      <w:r>
        <w:rPr>
          <w:rFonts w:asciiTheme="minorHAnsi" w:hAnsiTheme="minorHAnsi" w:cs="Calibri"/>
          <w:color w:val="231F20"/>
          <w:spacing w:val="32"/>
          <w:sz w:val="20"/>
          <w:szCs w:val="20"/>
          <w:lang w:val="pl-PL"/>
        </w:rPr>
        <w:t xml:space="preserve"> </w:t>
      </w:r>
      <w:r>
        <w:rPr>
          <w:rFonts w:asciiTheme="minorHAnsi" w:hAnsiTheme="minorHAnsi" w:cs="Calibri"/>
          <w:color w:val="231F20"/>
          <w:sz w:val="20"/>
          <w:szCs w:val="20"/>
          <w:lang w:val="pl-PL"/>
        </w:rPr>
        <w:t>Beneficjenta kontrole i audyt w ramach WRPO</w:t>
      </w:r>
      <w:r>
        <w:rPr>
          <w:rFonts w:asciiTheme="minorHAnsi" w:hAnsiTheme="minorHAnsi" w:cs="Calibri"/>
          <w:color w:val="231F20"/>
          <w:spacing w:val="-13"/>
          <w:sz w:val="20"/>
          <w:szCs w:val="20"/>
          <w:lang w:val="pl-PL"/>
        </w:rPr>
        <w:t xml:space="preserve"> </w:t>
      </w:r>
      <w:r>
        <w:rPr>
          <w:rFonts w:asciiTheme="minorHAnsi" w:hAnsiTheme="minorHAnsi" w:cs="Calibri"/>
          <w:color w:val="231F20"/>
          <w:sz w:val="20"/>
          <w:szCs w:val="20"/>
          <w:lang w:val="pl-PL"/>
        </w:rPr>
        <w:t>2014+.</w:t>
      </w:r>
    </w:p>
    <w:p w:rsidR="00664A1E" w:rsidRDefault="00664A1E" w:rsidP="00664A1E">
      <w:pPr>
        <w:pStyle w:val="Tekstpodstawowy"/>
        <w:numPr>
          <w:ilvl w:val="0"/>
          <w:numId w:val="43"/>
        </w:numPr>
        <w:ind w:right="4"/>
        <w:jc w:val="both"/>
        <w:rPr>
          <w:rFonts w:asciiTheme="minorHAnsi" w:hAnsiTheme="minorHAnsi" w:cs="Calibri"/>
          <w:sz w:val="20"/>
          <w:szCs w:val="20"/>
          <w:lang w:val="pl-PL"/>
        </w:rPr>
      </w:pPr>
      <w:r>
        <w:rPr>
          <w:rFonts w:asciiTheme="minorHAnsi" w:hAnsiTheme="minorHAnsi"/>
          <w:color w:val="231F20"/>
          <w:sz w:val="20"/>
          <w:szCs w:val="20"/>
          <w:lang w:val="pl-PL"/>
        </w:rPr>
        <w:t>Podanie danych jest dobrowolne, aczkolwiek odmowa ich podania jest równoznaczna z brakiem możliwości rozliczenia kosztów wynagrodzenia w ramach</w:t>
      </w:r>
      <w:r>
        <w:rPr>
          <w:rFonts w:asciiTheme="minorHAnsi" w:hAnsiTheme="minorHAnsi"/>
          <w:color w:val="231F20"/>
          <w:spacing w:val="-25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color w:val="231F20"/>
          <w:sz w:val="20"/>
          <w:szCs w:val="20"/>
          <w:lang w:val="pl-PL"/>
        </w:rPr>
        <w:t>Projektu.</w:t>
      </w:r>
    </w:p>
    <w:p w:rsidR="00664A1E" w:rsidRDefault="00664A1E" w:rsidP="00664A1E">
      <w:pPr>
        <w:pStyle w:val="Akapitzlist"/>
        <w:widowControl w:val="0"/>
        <w:numPr>
          <w:ilvl w:val="0"/>
          <w:numId w:val="43"/>
        </w:numPr>
        <w:tabs>
          <w:tab w:val="left" w:pos="478"/>
        </w:tabs>
        <w:spacing w:after="0" w:line="240" w:lineRule="auto"/>
        <w:ind w:right="4"/>
        <w:jc w:val="both"/>
        <w:rPr>
          <w:rFonts w:eastAsia="Calibri" w:cs="Calibri"/>
          <w:sz w:val="20"/>
          <w:szCs w:val="20"/>
        </w:rPr>
      </w:pPr>
      <w:r>
        <w:rPr>
          <w:color w:val="231F20"/>
          <w:sz w:val="20"/>
          <w:szCs w:val="20"/>
        </w:rPr>
        <w:t>Mam prawo dostępu do treści swoich danych i ich</w:t>
      </w:r>
      <w:r>
        <w:rPr>
          <w:color w:val="231F20"/>
          <w:spacing w:val="-2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poprawiania.</w:t>
      </w:r>
    </w:p>
    <w:p w:rsidR="00664A1E" w:rsidRDefault="00664A1E" w:rsidP="00664A1E">
      <w:pPr>
        <w:spacing w:line="240" w:lineRule="auto"/>
        <w:ind w:right="4"/>
        <w:jc w:val="both"/>
        <w:rPr>
          <w:rFonts w:asciiTheme="minorHAnsi" w:hAnsiTheme="minorHAnsi" w:cs="Calibri"/>
          <w:sz w:val="20"/>
          <w:szCs w:val="20"/>
        </w:rPr>
      </w:pPr>
    </w:p>
    <w:p w:rsidR="00664A1E" w:rsidRDefault="00664A1E" w:rsidP="00664A1E">
      <w:pPr>
        <w:pStyle w:val="Tekstpodstawowy"/>
        <w:tabs>
          <w:tab w:val="left" w:pos="5529"/>
        </w:tabs>
        <w:ind w:left="0" w:right="4" w:firstLine="0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 xml:space="preserve">…..……………………………………… </w:t>
      </w:r>
      <w:r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ab/>
      </w:r>
      <w:r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ab/>
        <w:t>……………………………………………………………</w:t>
      </w:r>
    </w:p>
    <w:p w:rsidR="00251A39" w:rsidRPr="00664A1E" w:rsidRDefault="00664A1E" w:rsidP="00664A1E">
      <w:pPr>
        <w:tabs>
          <w:tab w:val="left" w:pos="3420"/>
        </w:tabs>
        <w:spacing w:line="240" w:lineRule="auto"/>
        <w:ind w:right="4"/>
        <w:jc w:val="both"/>
      </w:pPr>
      <w:r>
        <w:rPr>
          <w:rFonts w:asciiTheme="minorHAnsi" w:hAnsiTheme="minorHAnsi"/>
          <w:i/>
          <w:color w:val="231F20"/>
          <w:sz w:val="20"/>
          <w:szCs w:val="20"/>
        </w:rPr>
        <w:t xml:space="preserve">      Miejscowość i data </w:t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  <w:t xml:space="preserve">  Czytelny podpis uczestnika</w:t>
      </w:r>
      <w:r>
        <w:rPr>
          <w:rFonts w:asciiTheme="minorHAnsi" w:hAnsiTheme="minorHAnsi"/>
          <w:i/>
          <w:color w:val="231F20"/>
          <w:spacing w:val="-14"/>
          <w:sz w:val="20"/>
          <w:szCs w:val="20"/>
        </w:rPr>
        <w:t xml:space="preserve"> </w:t>
      </w:r>
      <w:r>
        <w:rPr>
          <w:rFonts w:asciiTheme="minorHAnsi" w:hAnsiTheme="minorHAnsi"/>
          <w:i/>
          <w:color w:val="231F20"/>
          <w:sz w:val="20"/>
          <w:szCs w:val="20"/>
        </w:rPr>
        <w:t>projektu</w:t>
      </w:r>
    </w:p>
    <w:sectPr w:rsidR="00251A39" w:rsidRPr="00664A1E" w:rsidSect="006A5BE3">
      <w:headerReference w:type="default" r:id="rId8"/>
      <w:footerReference w:type="default" r:id="rId9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811" w:rsidRDefault="00CD2811" w:rsidP="00625415">
      <w:pPr>
        <w:spacing w:after="0" w:line="240" w:lineRule="auto"/>
      </w:pPr>
      <w:r>
        <w:separator/>
      </w:r>
    </w:p>
  </w:endnote>
  <w:endnote w:type="continuationSeparator" w:id="0">
    <w:p w:rsidR="00CD2811" w:rsidRDefault="00CD2811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55" w:rsidRPr="000F409D" w:rsidRDefault="00812A55" w:rsidP="000F409D">
    <w:pPr>
      <w:pStyle w:val="Stopka"/>
    </w:pPr>
    <w:r w:rsidRPr="00061B57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9FC7F8A" wp14:editId="06B59AF1">
          <wp:simplePos x="0" y="0"/>
          <wp:positionH relativeFrom="column">
            <wp:align>center</wp:align>
          </wp:positionH>
          <wp:positionV relativeFrom="page">
            <wp:posOffset>9848215</wp:posOffset>
          </wp:positionV>
          <wp:extent cx="6591600" cy="655200"/>
          <wp:effectExtent l="0" t="0" r="0" b="0"/>
          <wp:wrapSquare wrapText="bothSides"/>
          <wp:docPr id="11" name="Obraz 11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811" w:rsidRDefault="00CD2811" w:rsidP="00625415">
      <w:pPr>
        <w:spacing w:after="0" w:line="240" w:lineRule="auto"/>
      </w:pPr>
      <w:r>
        <w:separator/>
      </w:r>
    </w:p>
  </w:footnote>
  <w:footnote w:type="continuationSeparator" w:id="0">
    <w:p w:rsidR="00CD2811" w:rsidRDefault="00CD2811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55" w:rsidRPr="0048506D" w:rsidRDefault="00812A55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67F2D37D" wp14:editId="69A8592B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A71C300" wp14:editId="7952C4EB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 wp14:anchorId="77595731" wp14:editId="3972DB54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54A9"/>
    <w:multiLevelType w:val="hybridMultilevel"/>
    <w:tmpl w:val="46CA1B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46C4A"/>
    <w:multiLevelType w:val="hybridMultilevel"/>
    <w:tmpl w:val="55925118"/>
    <w:lvl w:ilvl="0" w:tplc="0B46FF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796B9B"/>
    <w:multiLevelType w:val="hybridMultilevel"/>
    <w:tmpl w:val="DC3A1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10BE"/>
    <w:multiLevelType w:val="hybridMultilevel"/>
    <w:tmpl w:val="0406B956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3432F"/>
    <w:multiLevelType w:val="hybridMultilevel"/>
    <w:tmpl w:val="5644CB0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1057DF"/>
    <w:multiLevelType w:val="hybridMultilevel"/>
    <w:tmpl w:val="F8545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70585"/>
    <w:multiLevelType w:val="hybridMultilevel"/>
    <w:tmpl w:val="1256E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73A9"/>
    <w:multiLevelType w:val="hybridMultilevel"/>
    <w:tmpl w:val="E104F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3EAB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90ACF"/>
    <w:multiLevelType w:val="hybridMultilevel"/>
    <w:tmpl w:val="91BA0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0478"/>
    <w:multiLevelType w:val="hybridMultilevel"/>
    <w:tmpl w:val="1ADCBA9E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BD023A"/>
    <w:multiLevelType w:val="hybridMultilevel"/>
    <w:tmpl w:val="B1964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92D0F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83EDB"/>
    <w:multiLevelType w:val="hybridMultilevel"/>
    <w:tmpl w:val="52063C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574F55"/>
    <w:multiLevelType w:val="hybridMultilevel"/>
    <w:tmpl w:val="88BAAD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A6624"/>
    <w:multiLevelType w:val="hybridMultilevel"/>
    <w:tmpl w:val="6B947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C34A6"/>
    <w:multiLevelType w:val="hybridMultilevel"/>
    <w:tmpl w:val="F43E9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80CE5"/>
    <w:multiLevelType w:val="hybridMultilevel"/>
    <w:tmpl w:val="AFD40EA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2759C5"/>
    <w:multiLevelType w:val="hybridMultilevel"/>
    <w:tmpl w:val="4A5058F8"/>
    <w:lvl w:ilvl="0" w:tplc="10A25F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065D12"/>
    <w:multiLevelType w:val="hybridMultilevel"/>
    <w:tmpl w:val="59C41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D6450"/>
    <w:multiLevelType w:val="hybridMultilevel"/>
    <w:tmpl w:val="D046A3B2"/>
    <w:lvl w:ilvl="0" w:tplc="1CB25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E0971"/>
    <w:multiLevelType w:val="hybridMultilevel"/>
    <w:tmpl w:val="E22C6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A451A"/>
    <w:multiLevelType w:val="multilevel"/>
    <w:tmpl w:val="5AD63680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eastAsia="Times New Roman" w:cs="Arial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47857A74"/>
    <w:multiLevelType w:val="hybridMultilevel"/>
    <w:tmpl w:val="EA7C3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060EE"/>
    <w:multiLevelType w:val="hybridMultilevel"/>
    <w:tmpl w:val="BC5C875A"/>
    <w:lvl w:ilvl="0" w:tplc="FAE4AF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04B65"/>
    <w:multiLevelType w:val="hybridMultilevel"/>
    <w:tmpl w:val="79FE7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D0BFB"/>
    <w:multiLevelType w:val="hybridMultilevel"/>
    <w:tmpl w:val="9112F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2242B"/>
    <w:multiLevelType w:val="hybridMultilevel"/>
    <w:tmpl w:val="9034A948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61FE2"/>
    <w:multiLevelType w:val="hybridMultilevel"/>
    <w:tmpl w:val="59F8D5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1C3653"/>
    <w:multiLevelType w:val="hybridMultilevel"/>
    <w:tmpl w:val="B8D080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802853"/>
    <w:multiLevelType w:val="hybridMultilevel"/>
    <w:tmpl w:val="7DC0B5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8508F1"/>
    <w:multiLevelType w:val="hybridMultilevel"/>
    <w:tmpl w:val="6DF010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204337"/>
    <w:multiLevelType w:val="hybridMultilevel"/>
    <w:tmpl w:val="AA2E4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9845B6"/>
    <w:multiLevelType w:val="hybridMultilevel"/>
    <w:tmpl w:val="1AD6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1538B"/>
    <w:multiLevelType w:val="hybridMultilevel"/>
    <w:tmpl w:val="4D426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C85E4A"/>
    <w:multiLevelType w:val="hybridMultilevel"/>
    <w:tmpl w:val="0148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E7DD5"/>
    <w:multiLevelType w:val="hybridMultilevel"/>
    <w:tmpl w:val="ECD6934E"/>
    <w:lvl w:ilvl="0" w:tplc="DBCCB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E45BC5"/>
    <w:multiLevelType w:val="hybridMultilevel"/>
    <w:tmpl w:val="0AB08550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01B6A"/>
    <w:multiLevelType w:val="hybridMultilevel"/>
    <w:tmpl w:val="5BEE5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B0784C"/>
    <w:multiLevelType w:val="multilevel"/>
    <w:tmpl w:val="8BD4CDD6"/>
    <w:styleLink w:val="WWNum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eastAsia="Times New Roman" w:cs="Calibri"/>
      </w:rPr>
    </w:lvl>
    <w:lvl w:ilvl="2">
      <w:start w:val="1"/>
      <w:numFmt w:val="lowerLetter"/>
      <w:lvlText w:val="%1.%2.%3."/>
      <w:lvlJc w:val="left"/>
      <w:rPr>
        <w:rFonts w:eastAsia="Times New Roman"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1" w15:restartNumberingAfterBreak="0">
    <w:nsid w:val="79C673DD"/>
    <w:multiLevelType w:val="hybridMultilevel"/>
    <w:tmpl w:val="5E78A7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612422"/>
    <w:multiLevelType w:val="hybridMultilevel"/>
    <w:tmpl w:val="42901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47DA2"/>
    <w:multiLevelType w:val="hybridMultilevel"/>
    <w:tmpl w:val="9A5C6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DB704E"/>
    <w:multiLevelType w:val="hybridMultilevel"/>
    <w:tmpl w:val="DA8CB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6"/>
  </w:num>
  <w:num w:numId="4">
    <w:abstractNumId w:val="13"/>
  </w:num>
  <w:num w:numId="5">
    <w:abstractNumId w:val="37"/>
  </w:num>
  <w:num w:numId="6">
    <w:abstractNumId w:val="11"/>
  </w:num>
  <w:num w:numId="7">
    <w:abstractNumId w:val="33"/>
  </w:num>
  <w:num w:numId="8">
    <w:abstractNumId w:val="35"/>
  </w:num>
  <w:num w:numId="9">
    <w:abstractNumId w:val="15"/>
  </w:num>
  <w:num w:numId="10">
    <w:abstractNumId w:val="22"/>
  </w:num>
  <w:num w:numId="11">
    <w:abstractNumId w:val="19"/>
  </w:num>
  <w:num w:numId="12">
    <w:abstractNumId w:val="36"/>
  </w:num>
  <w:num w:numId="13">
    <w:abstractNumId w:val="27"/>
  </w:num>
  <w:num w:numId="14">
    <w:abstractNumId w:val="32"/>
  </w:num>
  <w:num w:numId="15">
    <w:abstractNumId w:val="31"/>
  </w:num>
  <w:num w:numId="16">
    <w:abstractNumId w:val="12"/>
  </w:num>
  <w:num w:numId="17">
    <w:abstractNumId w:val="14"/>
  </w:num>
  <w:num w:numId="18">
    <w:abstractNumId w:val="0"/>
  </w:num>
  <w:num w:numId="19">
    <w:abstractNumId w:val="3"/>
  </w:num>
  <w:num w:numId="20">
    <w:abstractNumId w:val="30"/>
  </w:num>
  <w:num w:numId="21">
    <w:abstractNumId w:val="7"/>
  </w:num>
  <w:num w:numId="22">
    <w:abstractNumId w:val="39"/>
  </w:num>
  <w:num w:numId="23">
    <w:abstractNumId w:val="17"/>
  </w:num>
  <w:num w:numId="24">
    <w:abstractNumId w:val="20"/>
  </w:num>
  <w:num w:numId="25">
    <w:abstractNumId w:val="23"/>
  </w:num>
  <w:num w:numId="26">
    <w:abstractNumId w:val="40"/>
  </w:num>
  <w:num w:numId="27">
    <w:abstractNumId w:val="26"/>
  </w:num>
  <w:num w:numId="28">
    <w:abstractNumId w:val="41"/>
  </w:num>
  <w:num w:numId="29">
    <w:abstractNumId w:val="38"/>
  </w:num>
  <w:num w:numId="30">
    <w:abstractNumId w:val="42"/>
  </w:num>
  <w:num w:numId="31">
    <w:abstractNumId w:val="5"/>
  </w:num>
  <w:num w:numId="32">
    <w:abstractNumId w:val="18"/>
  </w:num>
  <w:num w:numId="33">
    <w:abstractNumId w:val="25"/>
  </w:num>
  <w:num w:numId="34">
    <w:abstractNumId w:val="34"/>
  </w:num>
  <w:num w:numId="35">
    <w:abstractNumId w:val="44"/>
  </w:num>
  <w:num w:numId="36">
    <w:abstractNumId w:val="8"/>
  </w:num>
  <w:num w:numId="37">
    <w:abstractNumId w:val="21"/>
  </w:num>
  <w:num w:numId="38">
    <w:abstractNumId w:val="9"/>
  </w:num>
  <w:num w:numId="39">
    <w:abstractNumId w:val="1"/>
  </w:num>
  <w:num w:numId="40">
    <w:abstractNumId w:val="28"/>
  </w:num>
  <w:num w:numId="41">
    <w:abstractNumId w:val="4"/>
  </w:num>
  <w:num w:numId="42">
    <w:abstractNumId w:val="10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10779"/>
    <w:rsid w:val="00025B0D"/>
    <w:rsid w:val="00025DFD"/>
    <w:rsid w:val="0002771A"/>
    <w:rsid w:val="00037002"/>
    <w:rsid w:val="00037B1A"/>
    <w:rsid w:val="000443D9"/>
    <w:rsid w:val="000448F3"/>
    <w:rsid w:val="000459A9"/>
    <w:rsid w:val="00047DE3"/>
    <w:rsid w:val="000575E7"/>
    <w:rsid w:val="00057688"/>
    <w:rsid w:val="000719FD"/>
    <w:rsid w:val="00071E27"/>
    <w:rsid w:val="00082501"/>
    <w:rsid w:val="00090EC9"/>
    <w:rsid w:val="000A1DEF"/>
    <w:rsid w:val="000B1619"/>
    <w:rsid w:val="000B26B4"/>
    <w:rsid w:val="000B4065"/>
    <w:rsid w:val="000C0FFA"/>
    <w:rsid w:val="000C19B0"/>
    <w:rsid w:val="000C2A7F"/>
    <w:rsid w:val="000E09C6"/>
    <w:rsid w:val="000E288C"/>
    <w:rsid w:val="000F409D"/>
    <w:rsid w:val="00101C02"/>
    <w:rsid w:val="00103534"/>
    <w:rsid w:val="00125D4B"/>
    <w:rsid w:val="001411BC"/>
    <w:rsid w:val="00142353"/>
    <w:rsid w:val="00166BA2"/>
    <w:rsid w:val="001702D7"/>
    <w:rsid w:val="001706C3"/>
    <w:rsid w:val="001922EB"/>
    <w:rsid w:val="001941B7"/>
    <w:rsid w:val="001A17B9"/>
    <w:rsid w:val="001A3447"/>
    <w:rsid w:val="001A65C6"/>
    <w:rsid w:val="001A66F7"/>
    <w:rsid w:val="001B20CD"/>
    <w:rsid w:val="001C4EEC"/>
    <w:rsid w:val="001F123F"/>
    <w:rsid w:val="00221653"/>
    <w:rsid w:val="002234D4"/>
    <w:rsid w:val="00247A74"/>
    <w:rsid w:val="00251A39"/>
    <w:rsid w:val="00251EBF"/>
    <w:rsid w:val="00251ED0"/>
    <w:rsid w:val="00262CF6"/>
    <w:rsid w:val="002842D0"/>
    <w:rsid w:val="00294575"/>
    <w:rsid w:val="00294AA9"/>
    <w:rsid w:val="00296E46"/>
    <w:rsid w:val="002A10D3"/>
    <w:rsid w:val="002A5073"/>
    <w:rsid w:val="002B1B34"/>
    <w:rsid w:val="002B1DCE"/>
    <w:rsid w:val="002B3E35"/>
    <w:rsid w:val="002C45D1"/>
    <w:rsid w:val="002C4D25"/>
    <w:rsid w:val="002C6620"/>
    <w:rsid w:val="002C71F8"/>
    <w:rsid w:val="002C78F2"/>
    <w:rsid w:val="002D2406"/>
    <w:rsid w:val="002D79E1"/>
    <w:rsid w:val="002E330F"/>
    <w:rsid w:val="002E353C"/>
    <w:rsid w:val="002E67AA"/>
    <w:rsid w:val="00304C5D"/>
    <w:rsid w:val="00316180"/>
    <w:rsid w:val="00320DD5"/>
    <w:rsid w:val="00333B02"/>
    <w:rsid w:val="0034087B"/>
    <w:rsid w:val="00361687"/>
    <w:rsid w:val="00371A43"/>
    <w:rsid w:val="00372B58"/>
    <w:rsid w:val="00375CD5"/>
    <w:rsid w:val="00382BC7"/>
    <w:rsid w:val="003861C3"/>
    <w:rsid w:val="0039734C"/>
    <w:rsid w:val="003B6EAB"/>
    <w:rsid w:val="003C0643"/>
    <w:rsid w:val="003C4642"/>
    <w:rsid w:val="003C7C2B"/>
    <w:rsid w:val="003E0DB4"/>
    <w:rsid w:val="003E484A"/>
    <w:rsid w:val="003E6A1E"/>
    <w:rsid w:val="003E738F"/>
    <w:rsid w:val="003F62F8"/>
    <w:rsid w:val="004250E4"/>
    <w:rsid w:val="004255C8"/>
    <w:rsid w:val="00426268"/>
    <w:rsid w:val="00427594"/>
    <w:rsid w:val="00435C94"/>
    <w:rsid w:val="00447F92"/>
    <w:rsid w:val="00453F94"/>
    <w:rsid w:val="00460A67"/>
    <w:rsid w:val="0046202F"/>
    <w:rsid w:val="004715F8"/>
    <w:rsid w:val="0048506D"/>
    <w:rsid w:val="00490D57"/>
    <w:rsid w:val="004A5A22"/>
    <w:rsid w:val="004B6763"/>
    <w:rsid w:val="004B786E"/>
    <w:rsid w:val="004D46BF"/>
    <w:rsid w:val="004E4D69"/>
    <w:rsid w:val="004E7B52"/>
    <w:rsid w:val="00501B1F"/>
    <w:rsid w:val="00502C0B"/>
    <w:rsid w:val="00504117"/>
    <w:rsid w:val="00505A12"/>
    <w:rsid w:val="00507A5E"/>
    <w:rsid w:val="005273AC"/>
    <w:rsid w:val="0053160F"/>
    <w:rsid w:val="00551D63"/>
    <w:rsid w:val="00553E22"/>
    <w:rsid w:val="00564350"/>
    <w:rsid w:val="00566CD2"/>
    <w:rsid w:val="00571584"/>
    <w:rsid w:val="00580A6D"/>
    <w:rsid w:val="005829B7"/>
    <w:rsid w:val="00590FAD"/>
    <w:rsid w:val="005B158D"/>
    <w:rsid w:val="005B1D1C"/>
    <w:rsid w:val="005C03B8"/>
    <w:rsid w:val="005C4962"/>
    <w:rsid w:val="005C5FD1"/>
    <w:rsid w:val="005D0D96"/>
    <w:rsid w:val="005E01C0"/>
    <w:rsid w:val="005E3777"/>
    <w:rsid w:val="006041DF"/>
    <w:rsid w:val="00606BC5"/>
    <w:rsid w:val="00607977"/>
    <w:rsid w:val="00607ABA"/>
    <w:rsid w:val="00611EF8"/>
    <w:rsid w:val="00615B19"/>
    <w:rsid w:val="00622793"/>
    <w:rsid w:val="00625415"/>
    <w:rsid w:val="00636BD5"/>
    <w:rsid w:val="00637A8B"/>
    <w:rsid w:val="00642B46"/>
    <w:rsid w:val="00664A1E"/>
    <w:rsid w:val="00665B31"/>
    <w:rsid w:val="00671C92"/>
    <w:rsid w:val="00673C22"/>
    <w:rsid w:val="00677A55"/>
    <w:rsid w:val="00684C25"/>
    <w:rsid w:val="006A5BE3"/>
    <w:rsid w:val="006A6829"/>
    <w:rsid w:val="006C0A4B"/>
    <w:rsid w:val="006C1F2D"/>
    <w:rsid w:val="006C2A70"/>
    <w:rsid w:val="006E2BFD"/>
    <w:rsid w:val="006F0F47"/>
    <w:rsid w:val="006F170E"/>
    <w:rsid w:val="006F583F"/>
    <w:rsid w:val="007250DC"/>
    <w:rsid w:val="0073557B"/>
    <w:rsid w:val="00741BBE"/>
    <w:rsid w:val="00745D0B"/>
    <w:rsid w:val="0075310F"/>
    <w:rsid w:val="00763F10"/>
    <w:rsid w:val="00770A43"/>
    <w:rsid w:val="00777CEA"/>
    <w:rsid w:val="0078316F"/>
    <w:rsid w:val="00797F2B"/>
    <w:rsid w:val="007A1339"/>
    <w:rsid w:val="007A1BA5"/>
    <w:rsid w:val="007A4D0D"/>
    <w:rsid w:val="007B5C56"/>
    <w:rsid w:val="007D0745"/>
    <w:rsid w:val="007E1048"/>
    <w:rsid w:val="007F0BFA"/>
    <w:rsid w:val="007F4488"/>
    <w:rsid w:val="00800534"/>
    <w:rsid w:val="00802587"/>
    <w:rsid w:val="00812A55"/>
    <w:rsid w:val="008314A6"/>
    <w:rsid w:val="00837E2B"/>
    <w:rsid w:val="00845124"/>
    <w:rsid w:val="008532B6"/>
    <w:rsid w:val="008556A9"/>
    <w:rsid w:val="00870296"/>
    <w:rsid w:val="00873490"/>
    <w:rsid w:val="0087613D"/>
    <w:rsid w:val="00876BDD"/>
    <w:rsid w:val="008B6307"/>
    <w:rsid w:val="008B7909"/>
    <w:rsid w:val="008E1094"/>
    <w:rsid w:val="008F0822"/>
    <w:rsid w:val="0090169C"/>
    <w:rsid w:val="0090389D"/>
    <w:rsid w:val="009116D8"/>
    <w:rsid w:val="009214A4"/>
    <w:rsid w:val="009225F3"/>
    <w:rsid w:val="009420E9"/>
    <w:rsid w:val="00947923"/>
    <w:rsid w:val="0095057A"/>
    <w:rsid w:val="009779F9"/>
    <w:rsid w:val="009802F1"/>
    <w:rsid w:val="00981A61"/>
    <w:rsid w:val="009A279E"/>
    <w:rsid w:val="009A70E7"/>
    <w:rsid w:val="009B1FC4"/>
    <w:rsid w:val="009C07AF"/>
    <w:rsid w:val="009C0F17"/>
    <w:rsid w:val="009D24E9"/>
    <w:rsid w:val="009E7FBD"/>
    <w:rsid w:val="009F56F8"/>
    <w:rsid w:val="00A0555E"/>
    <w:rsid w:val="00A31C20"/>
    <w:rsid w:val="00A4299C"/>
    <w:rsid w:val="00A45E5F"/>
    <w:rsid w:val="00A54D63"/>
    <w:rsid w:val="00A65EC1"/>
    <w:rsid w:val="00A903E7"/>
    <w:rsid w:val="00A92AC9"/>
    <w:rsid w:val="00AB339C"/>
    <w:rsid w:val="00AB3772"/>
    <w:rsid w:val="00AB591C"/>
    <w:rsid w:val="00AC2B6E"/>
    <w:rsid w:val="00AE072C"/>
    <w:rsid w:val="00AE63C6"/>
    <w:rsid w:val="00AF3243"/>
    <w:rsid w:val="00AF5B96"/>
    <w:rsid w:val="00AF6879"/>
    <w:rsid w:val="00B15F5D"/>
    <w:rsid w:val="00B2115A"/>
    <w:rsid w:val="00B26CFA"/>
    <w:rsid w:val="00B42DD6"/>
    <w:rsid w:val="00B476D5"/>
    <w:rsid w:val="00B55D5B"/>
    <w:rsid w:val="00B7125C"/>
    <w:rsid w:val="00B74E15"/>
    <w:rsid w:val="00B75B48"/>
    <w:rsid w:val="00B83D29"/>
    <w:rsid w:val="00B848C0"/>
    <w:rsid w:val="00B86596"/>
    <w:rsid w:val="00B87956"/>
    <w:rsid w:val="00B9116F"/>
    <w:rsid w:val="00B92FCB"/>
    <w:rsid w:val="00B94F5E"/>
    <w:rsid w:val="00BA4692"/>
    <w:rsid w:val="00BB2DD9"/>
    <w:rsid w:val="00BC6EAC"/>
    <w:rsid w:val="00C2433B"/>
    <w:rsid w:val="00C30BD6"/>
    <w:rsid w:val="00C43768"/>
    <w:rsid w:val="00C517F1"/>
    <w:rsid w:val="00C63461"/>
    <w:rsid w:val="00C65B35"/>
    <w:rsid w:val="00C92E37"/>
    <w:rsid w:val="00C96522"/>
    <w:rsid w:val="00CA503C"/>
    <w:rsid w:val="00CB187F"/>
    <w:rsid w:val="00CC1407"/>
    <w:rsid w:val="00CC64EA"/>
    <w:rsid w:val="00CD0025"/>
    <w:rsid w:val="00CD2811"/>
    <w:rsid w:val="00CD6854"/>
    <w:rsid w:val="00CD70D2"/>
    <w:rsid w:val="00D07A1A"/>
    <w:rsid w:val="00D23192"/>
    <w:rsid w:val="00D2352A"/>
    <w:rsid w:val="00D25647"/>
    <w:rsid w:val="00D30EEA"/>
    <w:rsid w:val="00D4045C"/>
    <w:rsid w:val="00D431C0"/>
    <w:rsid w:val="00D45F6F"/>
    <w:rsid w:val="00D635AE"/>
    <w:rsid w:val="00D67962"/>
    <w:rsid w:val="00D71369"/>
    <w:rsid w:val="00D7500A"/>
    <w:rsid w:val="00D849CA"/>
    <w:rsid w:val="00D908A6"/>
    <w:rsid w:val="00D97251"/>
    <w:rsid w:val="00DC2CF3"/>
    <w:rsid w:val="00DC5C82"/>
    <w:rsid w:val="00DD720E"/>
    <w:rsid w:val="00DE6BCD"/>
    <w:rsid w:val="00DE7819"/>
    <w:rsid w:val="00DF1736"/>
    <w:rsid w:val="00E04D77"/>
    <w:rsid w:val="00E0568E"/>
    <w:rsid w:val="00E1149A"/>
    <w:rsid w:val="00E22497"/>
    <w:rsid w:val="00E374D0"/>
    <w:rsid w:val="00E5169C"/>
    <w:rsid w:val="00E8565D"/>
    <w:rsid w:val="00E85A68"/>
    <w:rsid w:val="00ED1899"/>
    <w:rsid w:val="00ED3122"/>
    <w:rsid w:val="00ED33C9"/>
    <w:rsid w:val="00EE210D"/>
    <w:rsid w:val="00EE3312"/>
    <w:rsid w:val="00EF7F52"/>
    <w:rsid w:val="00F1155F"/>
    <w:rsid w:val="00F22544"/>
    <w:rsid w:val="00F263C8"/>
    <w:rsid w:val="00F37489"/>
    <w:rsid w:val="00F40709"/>
    <w:rsid w:val="00F411AD"/>
    <w:rsid w:val="00F41923"/>
    <w:rsid w:val="00F421DC"/>
    <w:rsid w:val="00F55CCD"/>
    <w:rsid w:val="00F63F44"/>
    <w:rsid w:val="00F65A9C"/>
    <w:rsid w:val="00F65CD6"/>
    <w:rsid w:val="00F65E5D"/>
    <w:rsid w:val="00F65F4C"/>
    <w:rsid w:val="00F71A8E"/>
    <w:rsid w:val="00F75284"/>
    <w:rsid w:val="00F942C2"/>
    <w:rsid w:val="00F95C99"/>
    <w:rsid w:val="00F96645"/>
    <w:rsid w:val="00F97051"/>
    <w:rsid w:val="00FA2BD1"/>
    <w:rsid w:val="00FB1EF2"/>
    <w:rsid w:val="00FB405B"/>
    <w:rsid w:val="00FC6B19"/>
    <w:rsid w:val="00FD0C95"/>
    <w:rsid w:val="00FD18BA"/>
    <w:rsid w:val="00FD45AA"/>
    <w:rsid w:val="00FF0728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E0D868-F994-4F99-8D3F-6696E8E2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1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4B786E"/>
    <w:rPr>
      <w:rFonts w:cs="Times New Roman"/>
      <w:vertAlign w:val="superscript"/>
    </w:rPr>
  </w:style>
  <w:style w:type="paragraph" w:customStyle="1" w:styleId="Default">
    <w:name w:val="Default"/>
    <w:rsid w:val="004B78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4B786E"/>
    <w:rPr>
      <w:rFonts w:cs="Times New Roman"/>
      <w:color w:val="0000FF"/>
      <w:u w:val="single"/>
    </w:rPr>
  </w:style>
  <w:style w:type="character" w:customStyle="1" w:styleId="z0">
    <w:name w:val="z0"/>
    <w:basedOn w:val="Domylnaczcionkaakapitu"/>
    <w:uiPriority w:val="99"/>
    <w:rsid w:val="004B786E"/>
    <w:rPr>
      <w:rFonts w:cs="Times New Roman"/>
    </w:rPr>
  </w:style>
  <w:style w:type="paragraph" w:styleId="NormalnyWeb">
    <w:name w:val="Normal (Web)"/>
    <w:basedOn w:val="Normalny"/>
    <w:semiHidden/>
    <w:unhideWhenUsed/>
    <w:rsid w:val="006A6829"/>
    <w:pPr>
      <w:suppressAutoHyphens/>
      <w:spacing w:before="280" w:after="280" w:line="240" w:lineRule="auto"/>
    </w:pPr>
    <w:rPr>
      <w:rFonts w:ascii="Arial" w:eastAsia="Times New Roman" w:hAnsi="Arial" w:cs="Arial"/>
      <w:color w:val="333333"/>
      <w:sz w:val="21"/>
      <w:szCs w:val="21"/>
      <w:lang w:eastAsia="ar-SA"/>
    </w:rPr>
  </w:style>
  <w:style w:type="character" w:styleId="Pogrubienie">
    <w:name w:val="Strong"/>
    <w:basedOn w:val="Domylnaczcionkaakapitu"/>
    <w:uiPriority w:val="22"/>
    <w:qFormat/>
    <w:rsid w:val="006A6829"/>
    <w:rPr>
      <w:b/>
      <w:bCs/>
    </w:rPr>
  </w:style>
  <w:style w:type="paragraph" w:customStyle="1" w:styleId="Standard">
    <w:name w:val="Standard"/>
    <w:rsid w:val="00A45E5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">
    <w:name w:val="WWNum1"/>
    <w:basedOn w:val="Bezlisty"/>
    <w:rsid w:val="00A31C20"/>
    <w:pPr>
      <w:numPr>
        <w:numId w:val="25"/>
      </w:numPr>
    </w:pPr>
  </w:style>
  <w:style w:type="numbering" w:customStyle="1" w:styleId="WWNum5">
    <w:name w:val="WWNum5"/>
    <w:basedOn w:val="Bezlisty"/>
    <w:rsid w:val="00A31C20"/>
    <w:pPr>
      <w:numPr>
        <w:numId w:val="2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0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0E9"/>
    <w:rPr>
      <w:rFonts w:ascii="Calibri" w:eastAsia="Calibri" w:hAnsi="Calibri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3557B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64A1E"/>
    <w:pPr>
      <w:widowControl w:val="0"/>
      <w:spacing w:after="0" w:line="240" w:lineRule="auto"/>
      <w:ind w:left="477" w:hanging="359"/>
    </w:pPr>
    <w:rPr>
      <w:rFonts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64A1E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B664-7DA3-4DB2-A386-50D69A9F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Justyna Gawron</cp:lastModifiedBy>
  <cp:revision>5</cp:revision>
  <cp:lastPrinted>2016-03-08T17:48:00Z</cp:lastPrinted>
  <dcterms:created xsi:type="dcterms:W3CDTF">2016-04-15T14:09:00Z</dcterms:created>
  <dcterms:modified xsi:type="dcterms:W3CDTF">2016-04-15T08:11:00Z</dcterms:modified>
</cp:coreProperties>
</file>